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i/>
          <w:color w:val="00B050"/>
          <w:sz w:val="16"/>
          <w:szCs w:val="16"/>
        </w:rPr>
      </w:pPr>
      <w:bookmarkStart w:id="0" w:name="_GoBack"/>
      <w:bookmarkEnd w:id="0"/>
      <w:r>
        <w:rPr>
          <w:rFonts w:ascii="Tahoma" w:eastAsia="Times New Roman" w:hAnsi="Tahoma" w:cs="Tahoma"/>
          <w:i/>
          <w:noProof/>
          <w:color w:val="00B050"/>
          <w:sz w:val="16"/>
          <w:szCs w:val="16"/>
        </w:rPr>
        <w:drawing>
          <wp:inline distT="0" distB="0" distL="0" distR="0">
            <wp:extent cx="6858000" cy="885657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i/>
          <w:color w:val="00B050"/>
          <w:sz w:val="16"/>
          <w:szCs w:val="16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i/>
          <w:color w:val="00B050"/>
          <w:sz w:val="16"/>
          <w:szCs w:val="16"/>
        </w:rPr>
      </w:pPr>
    </w:p>
    <w:p w:rsidR="00E11F54" w:rsidRDefault="00E11F54" w:rsidP="00E11F54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</w:pPr>
    </w:p>
    <w:p w:rsidR="00E11F54" w:rsidRDefault="00E11F54" w:rsidP="00E11F54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  <w:t>Acute Care Research Council (ACRC)</w:t>
      </w:r>
    </w:p>
    <w:p w:rsidR="00E11F54" w:rsidRDefault="00E11F54" w:rsidP="00E11F54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</w:pPr>
      <w:r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  <w:t>C</w:t>
      </w:r>
      <w:r w:rsidRPr="0091013C"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  <w:t xml:space="preserve">ollaborative </w:t>
      </w:r>
      <w:r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  <w:t xml:space="preserve">Regulatory </w:t>
      </w:r>
      <w:r w:rsidRPr="0091013C"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  <w:t xml:space="preserve">Support Request </w:t>
      </w:r>
      <w:r w:rsidRPr="0091013C">
        <w:rPr>
          <w:rFonts w:ascii="Tahoma" w:eastAsia="Times New Roman" w:hAnsi="Tahoma" w:cs="Tahoma"/>
          <w:b/>
          <w:iCs/>
          <w:color w:val="4F81BD" w:themeColor="accent1"/>
          <w:sz w:val="24"/>
          <w:szCs w:val="24"/>
        </w:rPr>
        <w:br/>
      </w:r>
    </w:p>
    <w:p w:rsidR="00E11F54" w:rsidRDefault="00E11F54" w:rsidP="00E11F54">
      <w:pPr>
        <w:keepNext/>
        <w:spacing w:after="0" w:line="240" w:lineRule="auto"/>
        <w:outlineLvl w:val="0"/>
        <w:rPr>
          <w:rFonts w:ascii="Tahoma" w:eastAsia="Times New Roman" w:hAnsi="Tahoma" w:cs="Tahoma"/>
          <w:iCs/>
          <w:color w:val="4F81BD" w:themeColor="accent1"/>
          <w:sz w:val="24"/>
          <w:szCs w:val="24"/>
        </w:rPr>
      </w:pPr>
      <w:r>
        <w:rPr>
          <w:rFonts w:ascii="Tahoma" w:eastAsia="Times New Roman" w:hAnsi="Tahoma" w:cs="Tahoma"/>
          <w:iCs/>
          <w:color w:val="4F81BD" w:themeColor="accent1"/>
          <w:sz w:val="24"/>
          <w:szCs w:val="24"/>
        </w:rPr>
        <w:t>Instructions: C</w:t>
      </w:r>
      <w:r w:rsidRPr="00EB4E96">
        <w:rPr>
          <w:rFonts w:ascii="Tahoma" w:eastAsia="Times New Roman" w:hAnsi="Tahoma" w:cs="Tahoma"/>
          <w:iCs/>
          <w:color w:val="4F81BD" w:themeColor="accent1"/>
          <w:sz w:val="24"/>
          <w:szCs w:val="24"/>
        </w:rPr>
        <w:t>omplete/sign document and email to</w:t>
      </w:r>
      <w:r>
        <w:rPr>
          <w:rFonts w:ascii="Tahoma" w:eastAsia="Times New Roman" w:hAnsi="Tahoma" w:cs="Tahoma"/>
          <w:iCs/>
          <w:color w:val="4F81BD" w:themeColor="accent1"/>
          <w:sz w:val="24"/>
          <w:szCs w:val="24"/>
        </w:rPr>
        <w:t xml:space="preserve"> ACRC Project Manager at</w:t>
      </w:r>
      <w:r w:rsidRPr="00EB4E96">
        <w:rPr>
          <w:rFonts w:ascii="Tahoma" w:eastAsia="Times New Roman" w:hAnsi="Tahoma" w:cs="Tahoma"/>
          <w:iCs/>
          <w:color w:val="4F81BD" w:themeColor="accent1"/>
          <w:sz w:val="24"/>
          <w:szCs w:val="24"/>
        </w:rPr>
        <w:t xml:space="preserve"> </w:t>
      </w:r>
      <w:hyperlink r:id="rId10" w:history="1">
        <w:r w:rsidRPr="00EB4E96">
          <w:rPr>
            <w:rStyle w:val="Hyperlink"/>
            <w:rFonts w:ascii="Tahoma" w:eastAsia="Times New Roman" w:hAnsi="Tahoma" w:cs="Tahoma"/>
            <w:iCs/>
            <w:sz w:val="24"/>
            <w:szCs w:val="24"/>
          </w:rPr>
          <w:t>Amy.Ewing@uc.edu</w:t>
        </w:r>
      </w:hyperlink>
      <w:r>
        <w:rPr>
          <w:rFonts w:ascii="Tahoma" w:eastAsia="Times New Roman" w:hAnsi="Tahoma" w:cs="Tahoma"/>
          <w:iCs/>
          <w:color w:val="4F81BD" w:themeColor="accent1"/>
          <w:sz w:val="24"/>
          <w:szCs w:val="24"/>
        </w:rPr>
        <w:t xml:space="preserve">. </w:t>
      </w:r>
      <w:r w:rsidRPr="00EB4E96">
        <w:rPr>
          <w:rFonts w:ascii="Tahoma" w:eastAsia="Times New Roman" w:hAnsi="Tahoma" w:cs="Tahoma"/>
          <w:iCs/>
          <w:color w:val="4F81BD" w:themeColor="accent1"/>
          <w:sz w:val="24"/>
          <w:szCs w:val="24"/>
        </w:rPr>
        <w:t>For questions, call Amy at 513-803-8365</w:t>
      </w:r>
      <w:r>
        <w:rPr>
          <w:rFonts w:ascii="Tahoma" w:eastAsia="Times New Roman" w:hAnsi="Tahoma" w:cs="Tahoma"/>
          <w:iCs/>
          <w:color w:val="4F81BD" w:themeColor="accent1"/>
          <w:sz w:val="24"/>
          <w:szCs w:val="24"/>
        </w:rPr>
        <w:t>. You will be notified of decision within 5 business days.</w:t>
      </w:r>
    </w:p>
    <w:p w:rsidR="00E11F54" w:rsidRPr="00EB4E96" w:rsidRDefault="00E11F54" w:rsidP="00E11F54">
      <w:pPr>
        <w:keepNext/>
        <w:spacing w:after="0" w:line="240" w:lineRule="auto"/>
        <w:outlineLvl w:val="0"/>
        <w:rPr>
          <w:rFonts w:ascii="Tahoma" w:eastAsia="Times New Roman" w:hAnsi="Tahoma" w:cs="Tahoma"/>
          <w:iCs/>
          <w:color w:val="4F81BD" w:themeColor="accent1"/>
          <w:sz w:val="24"/>
          <w:szCs w:val="24"/>
        </w:rPr>
      </w:pPr>
    </w:p>
    <w:p w:rsidR="00E11F54" w:rsidRPr="0091013C" w:rsidRDefault="00E11F54" w:rsidP="00E11F54">
      <w:pPr>
        <w:pBdr>
          <w:bottom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color w:val="4F81BD" w:themeColor="accent1"/>
          <w:sz w:val="24"/>
          <w:szCs w:val="16"/>
        </w:rPr>
      </w:pPr>
      <w:r w:rsidRPr="0091013C">
        <w:rPr>
          <w:rFonts w:ascii="Tahoma" w:eastAsia="Times New Roman" w:hAnsi="Tahoma" w:cs="Tahoma"/>
          <w:vanish/>
          <w:color w:val="4F81BD" w:themeColor="accent1"/>
          <w:sz w:val="24"/>
          <w:szCs w:val="16"/>
        </w:rPr>
        <w:t>Top of Form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7020"/>
      </w:tblGrid>
      <w:tr w:rsidR="00E11F54" w:rsidRPr="0091013C" w:rsidTr="00CD0697">
        <w:tc>
          <w:tcPr>
            <w:tcW w:w="10440" w:type="dxa"/>
            <w:gridSpan w:val="2"/>
            <w:shd w:val="clear" w:color="auto" w:fill="F2F2F2" w:themeFill="background1" w:themeFillShade="F2"/>
          </w:tcPr>
          <w:p w:rsidR="00E11F54" w:rsidRPr="0091013C" w:rsidRDefault="00E11F54" w:rsidP="00CD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Requester Details</w:t>
            </w:r>
          </w:p>
        </w:tc>
      </w:tr>
      <w:tr w:rsidR="00E11F54" w:rsidRPr="0091013C" w:rsidTr="00CD0697">
        <w:tc>
          <w:tcPr>
            <w:tcW w:w="34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Your Name/Title</w:t>
            </w:r>
          </w:p>
        </w:tc>
        <w:tc>
          <w:tcPr>
            <w:tcW w:w="70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</w:p>
        </w:tc>
      </w:tr>
      <w:tr w:rsidR="00E11F54" w:rsidRPr="0091013C" w:rsidTr="00CD0697">
        <w:tc>
          <w:tcPr>
            <w:tcW w:w="34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Department/Division</w:t>
            </w:r>
          </w:p>
        </w:tc>
        <w:tc>
          <w:tcPr>
            <w:tcW w:w="70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</w:p>
        </w:tc>
      </w:tr>
      <w:tr w:rsidR="00E11F54" w:rsidRPr="0091013C" w:rsidTr="00CD0697">
        <w:tc>
          <w:tcPr>
            <w:tcW w:w="34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Phone</w:t>
            </w:r>
            <w:r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/Email</w:t>
            </w:r>
          </w:p>
        </w:tc>
        <w:tc>
          <w:tcPr>
            <w:tcW w:w="70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</w:p>
        </w:tc>
      </w:tr>
      <w:tr w:rsidR="00E11F54" w:rsidRPr="0091013C" w:rsidTr="00CD0697">
        <w:trPr>
          <w:trHeight w:val="782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E11F54" w:rsidRPr="0091013C" w:rsidRDefault="00E11F54" w:rsidP="00CD0697">
            <w:pPr>
              <w:pBdr>
                <w:top w:val="single" w:sz="6" w:space="1" w:color="auto"/>
              </w:pBd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Institution</w:t>
            </w:r>
          </w:p>
          <w:p w:rsidR="00E11F54" w:rsidRPr="0091013C" w:rsidRDefault="00E11F54" w:rsidP="00CD0697">
            <w:pPr>
              <w:pBdr>
                <w:top w:val="single" w:sz="6" w:space="1" w:color="auto"/>
              </w:pBd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20.25pt;height:18pt" o:ole="">
                  <v:imagedata r:id="rId11" o:title=""/>
                </v:shape>
                <w:control r:id="rId12" w:name="HTMLCheckbox42" w:shapeid="_x0000_i1067"/>
              </w:object>
            </w:r>
            <w:r w:rsidRPr="0091013C"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  <w:t xml:space="preserve">Cincinnati Children’s   </w:t>
            </w:r>
            <w:r w:rsidRPr="0091013C"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  <w:object w:dxaOrig="225" w:dyaOrig="225">
                <v:shape id="_x0000_i1066" type="#_x0000_t75" style="width:20.25pt;height:18pt" o:ole="">
                  <v:imagedata r:id="rId11" o:title=""/>
                </v:shape>
                <w:control r:id="rId13" w:name="HTMLCheckbox32" w:shapeid="_x0000_i1066"/>
              </w:object>
            </w:r>
            <w:r w:rsidRPr="0091013C"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  <w:t xml:space="preserve">UC Health    </w:t>
            </w:r>
            <w:r w:rsidRPr="0091013C"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  <w:object w:dxaOrig="225" w:dyaOrig="225">
                <v:shape id="_x0000_i1068" type="#_x0000_t75" style="width:20.25pt;height:18pt" o:ole="">
                  <v:imagedata r:id="rId11" o:title=""/>
                </v:shape>
                <w:control r:id="rId14" w:name="HTMLCheckbox21" w:shapeid="_x0000_i1068"/>
              </w:object>
            </w:r>
            <w:r w:rsidRPr="0091013C"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  <w:t xml:space="preserve">University of Cincinnati    </w:t>
            </w:r>
            <w:r w:rsidRPr="0091013C"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  <w:object w:dxaOrig="225" w:dyaOrig="225">
                <v:shape id="_x0000_i1064" type="#_x0000_t75" style="width:20.25pt;height:18pt" o:ole="">
                  <v:imagedata r:id="rId11" o:title=""/>
                </v:shape>
                <w:control r:id="rId15" w:name="HTMLCheckbox11" w:shapeid="_x0000_i1064"/>
              </w:object>
            </w:r>
            <w:r w:rsidRPr="0091013C">
              <w:rPr>
                <w:rFonts w:ascii="Tahoma" w:eastAsia="Times New Roman" w:hAnsi="Tahoma" w:cs="Tahoma"/>
                <w:color w:val="4F81BD" w:themeColor="accent1"/>
                <w:sz w:val="20"/>
                <w:szCs w:val="20"/>
              </w:rPr>
              <w:t>VA Medical Center Cincinnati</w:t>
            </w:r>
          </w:p>
        </w:tc>
      </w:tr>
      <w:tr w:rsidR="00E11F54" w:rsidRPr="0091013C" w:rsidTr="00CD0697">
        <w:trPr>
          <w:trHeight w:val="260"/>
        </w:trPr>
        <w:tc>
          <w:tcPr>
            <w:tcW w:w="10440" w:type="dxa"/>
            <w:gridSpan w:val="2"/>
            <w:shd w:val="clear" w:color="auto" w:fill="F2F2F2" w:themeFill="background1" w:themeFillShade="F2"/>
          </w:tcPr>
          <w:p w:rsidR="00E11F54" w:rsidRPr="0091013C" w:rsidRDefault="00E11F54" w:rsidP="00CD06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Briefly describe</w:t>
            </w:r>
          </w:p>
        </w:tc>
      </w:tr>
      <w:tr w:rsidR="00E11F54" w:rsidRPr="0091013C" w:rsidTr="00CD0697">
        <w:trPr>
          <w:trHeight w:val="602"/>
        </w:trPr>
        <w:tc>
          <w:tcPr>
            <w:tcW w:w="34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Reason for regulatory support request</w:t>
            </w:r>
          </w:p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  <w:r w:rsidRPr="000A5C02"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(i</w:t>
            </w:r>
            <w:r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.e., new study/process, FMLA</w:t>
            </w:r>
            <w:r w:rsidRPr="000A5C02"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)</w:t>
            </w:r>
          </w:p>
          <w:p w:rsidR="00E11F54" w:rsidRPr="000A5C02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70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</w:p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</w:p>
        </w:tc>
      </w:tr>
      <w:tr w:rsidR="00E11F54" w:rsidRPr="0091013C" w:rsidTr="00CD0697">
        <w:tc>
          <w:tcPr>
            <w:tcW w:w="3420" w:type="dxa"/>
          </w:tcPr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Amount of effort requested</w:t>
            </w:r>
          </w:p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  <w:r w:rsidRPr="006B352A"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(</w:t>
            </w:r>
            <w:proofErr w:type="gramStart"/>
            <w:r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max</w:t>
            </w:r>
            <w:proofErr w:type="gramEnd"/>
            <w:r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 xml:space="preserve"> 10%</w:t>
            </w:r>
            <w:r w:rsidRPr="006B352A"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)</w:t>
            </w:r>
          </w:p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</w:p>
          <w:p w:rsidR="00E11F54" w:rsidRPr="006B352A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70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</w:p>
        </w:tc>
      </w:tr>
      <w:tr w:rsidR="00E11F54" w:rsidRPr="0091013C" w:rsidTr="00CD0697">
        <w:tc>
          <w:tcPr>
            <w:tcW w:w="34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 xml:space="preserve">Scope of support requested </w:t>
            </w:r>
          </w:p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(projected job duti</w:t>
            </w:r>
            <w:r w:rsidRPr="000A5C02"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es)</w:t>
            </w:r>
          </w:p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</w:p>
          <w:p w:rsidR="00E11F54" w:rsidRPr="000A5C02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70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</w:p>
        </w:tc>
      </w:tr>
      <w:tr w:rsidR="00E11F54" w:rsidRPr="0091013C" w:rsidTr="00CD0697">
        <w:trPr>
          <w:trHeight w:val="575"/>
        </w:trPr>
        <w:tc>
          <w:tcPr>
            <w:tcW w:w="3420" w:type="dxa"/>
          </w:tcPr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  <w:t>Estimated duration of support</w:t>
            </w:r>
          </w:p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  <w:r w:rsidRPr="000A5C02"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  <w:t>(max of 3 months)</w:t>
            </w:r>
          </w:p>
          <w:p w:rsidR="00E11F54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</w:p>
          <w:p w:rsidR="00E11F54" w:rsidRPr="000A5C02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7020" w:type="dxa"/>
          </w:tcPr>
          <w:p w:rsidR="00E11F54" w:rsidRPr="0091013C" w:rsidRDefault="00E11F54" w:rsidP="00CD0697">
            <w:pPr>
              <w:spacing w:after="0" w:line="240" w:lineRule="auto"/>
              <w:rPr>
                <w:rFonts w:ascii="Tahoma" w:eastAsia="Times New Roman" w:hAnsi="Tahoma" w:cs="Tahoma"/>
                <w:color w:val="4F81BD" w:themeColor="accent1"/>
                <w:sz w:val="24"/>
                <w:szCs w:val="24"/>
              </w:rPr>
            </w:pPr>
            <w:r w:rsidRPr="0091013C">
              <w:rPr>
                <w:rFonts w:ascii="Tahoma" w:eastAsia="Times New Roman" w:hAnsi="Tahoma" w:cs="Tahoma"/>
                <w:color w:val="4F81BD" w:themeColor="accent1"/>
              </w:rPr>
              <w:t xml:space="preserve">Start month/year    </w:t>
            </w:r>
            <w:r>
              <w:rPr>
                <w:rFonts w:ascii="Tahoma" w:eastAsia="Times New Roman" w:hAnsi="Tahoma" w:cs="Tahoma"/>
                <w:color w:val="4F81BD" w:themeColor="accent1"/>
              </w:rPr>
              <w:t xml:space="preserve">                                     </w:t>
            </w:r>
            <w:r w:rsidRPr="0091013C">
              <w:rPr>
                <w:rFonts w:ascii="Tahoma" w:eastAsia="Times New Roman" w:hAnsi="Tahoma" w:cs="Tahoma"/>
                <w:color w:val="4F81BD" w:themeColor="accent1"/>
              </w:rPr>
              <w:t>End month/year</w:t>
            </w:r>
            <w:r>
              <w:rPr>
                <w:rFonts w:ascii="Tahoma" w:eastAsia="Times New Roman" w:hAnsi="Tahoma" w:cs="Tahoma"/>
                <w:color w:val="4F81BD" w:themeColor="accent1"/>
              </w:rPr>
              <w:t xml:space="preserve"> </w:t>
            </w:r>
          </w:p>
        </w:tc>
      </w:tr>
    </w:tbl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4"/>
          <w:szCs w:val="24"/>
        </w:rPr>
      </w:pPr>
    </w:p>
    <w:p w:rsidR="00E11F54" w:rsidRPr="006B352A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4"/>
          <w:szCs w:val="24"/>
        </w:rPr>
      </w:pPr>
      <w:r w:rsidRPr="006B352A">
        <w:rPr>
          <w:rFonts w:ascii="Tahoma" w:eastAsia="Times New Roman" w:hAnsi="Tahoma" w:cs="Tahoma"/>
          <w:color w:val="4F81BD" w:themeColor="accent1"/>
          <w:sz w:val="24"/>
          <w:szCs w:val="24"/>
        </w:rPr>
        <w:t>In Agreement:</w:t>
      </w:r>
    </w:p>
    <w:p w:rsidR="00E11F54" w:rsidRPr="006B352A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4"/>
          <w:szCs w:val="24"/>
        </w:rPr>
      </w:pPr>
    </w:p>
    <w:p w:rsidR="00E11F54" w:rsidRPr="006B352A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4"/>
          <w:szCs w:val="24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4"/>
          <w:szCs w:val="24"/>
        </w:rPr>
      </w:pPr>
      <w:r w:rsidRPr="006B352A">
        <w:rPr>
          <w:rFonts w:ascii="Tahoma" w:eastAsia="Times New Roman" w:hAnsi="Tahoma" w:cs="Tahoma"/>
          <w:color w:val="4F81BD" w:themeColor="accent1"/>
          <w:sz w:val="24"/>
          <w:szCs w:val="24"/>
        </w:rPr>
        <w:t>_________________________________</w:t>
      </w:r>
      <w:r>
        <w:rPr>
          <w:rFonts w:ascii="Tahoma" w:eastAsia="Times New Roman" w:hAnsi="Tahoma" w:cs="Tahoma"/>
          <w:color w:val="4F81BD" w:themeColor="accent1"/>
          <w:sz w:val="24"/>
          <w:szCs w:val="24"/>
        </w:rPr>
        <w:t>_____</w:t>
      </w:r>
      <w:r w:rsidRPr="006B352A">
        <w:rPr>
          <w:rFonts w:ascii="Tahoma" w:eastAsia="Times New Roman" w:hAnsi="Tahoma" w:cs="Tahoma"/>
          <w:color w:val="4F81BD" w:themeColor="accent1"/>
          <w:sz w:val="24"/>
          <w:szCs w:val="24"/>
        </w:rPr>
        <w:t>_</w:t>
      </w:r>
      <w:r>
        <w:rPr>
          <w:rFonts w:ascii="Tahoma" w:eastAsia="Times New Roman" w:hAnsi="Tahoma" w:cs="Tahoma"/>
          <w:color w:val="4F81BD" w:themeColor="accent1"/>
          <w:sz w:val="24"/>
          <w:szCs w:val="24"/>
        </w:rPr>
        <w:t xml:space="preserve">_______________________________________ </w:t>
      </w:r>
    </w:p>
    <w:p w:rsidR="00E11F54" w:rsidRPr="006B352A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16"/>
          <w:szCs w:val="16"/>
        </w:rPr>
      </w:pPr>
      <w:r w:rsidRPr="006B352A">
        <w:rPr>
          <w:rFonts w:ascii="Tahoma" w:eastAsia="Times New Roman" w:hAnsi="Tahoma" w:cs="Tahoma"/>
          <w:b/>
          <w:color w:val="4F81BD" w:themeColor="accent1"/>
        </w:rPr>
        <w:t>Requesting department</w:t>
      </w:r>
      <w:r>
        <w:rPr>
          <w:rFonts w:ascii="Tahoma" w:eastAsia="Times New Roman" w:hAnsi="Tahoma" w:cs="Tahoma"/>
          <w:color w:val="4F81BD" w:themeColor="accent1"/>
        </w:rPr>
        <w:t xml:space="preserve"> authorized name/signature</w:t>
      </w:r>
      <w:r>
        <w:rPr>
          <w:rFonts w:ascii="Tahoma" w:eastAsia="Times New Roman" w:hAnsi="Tahoma" w:cs="Tahoma"/>
          <w:color w:val="4F81BD" w:themeColor="accent1"/>
        </w:rPr>
        <w:tab/>
      </w:r>
      <w:r>
        <w:rPr>
          <w:rFonts w:ascii="Tahoma" w:eastAsia="Times New Roman" w:hAnsi="Tahoma" w:cs="Tahoma"/>
          <w:color w:val="4F81BD" w:themeColor="accent1"/>
        </w:rPr>
        <w:tab/>
      </w:r>
      <w:r>
        <w:rPr>
          <w:rFonts w:ascii="Tahoma" w:eastAsia="Times New Roman" w:hAnsi="Tahoma" w:cs="Tahoma"/>
          <w:color w:val="4F81BD" w:themeColor="accent1"/>
        </w:rPr>
        <w:tab/>
      </w:r>
      <w:r>
        <w:rPr>
          <w:rFonts w:ascii="Tahoma" w:eastAsia="Times New Roman" w:hAnsi="Tahoma" w:cs="Tahoma"/>
          <w:color w:val="4F81BD" w:themeColor="accent1"/>
        </w:rPr>
        <w:tab/>
      </w:r>
      <w:r>
        <w:rPr>
          <w:rFonts w:ascii="Tahoma" w:eastAsia="Times New Roman" w:hAnsi="Tahoma" w:cs="Tahoma"/>
          <w:color w:val="4F81BD" w:themeColor="accent1"/>
        </w:rPr>
        <w:tab/>
        <w:t>D</w:t>
      </w:r>
      <w:r w:rsidRPr="006B352A">
        <w:rPr>
          <w:rFonts w:ascii="Tahoma" w:eastAsia="Times New Roman" w:hAnsi="Tahoma" w:cs="Tahoma"/>
          <w:color w:val="4F81BD" w:themeColor="accent1"/>
        </w:rPr>
        <w:t>ate</w:t>
      </w:r>
      <w:r w:rsidRPr="006B352A">
        <w:rPr>
          <w:rFonts w:ascii="Tahoma" w:eastAsia="Times New Roman" w:hAnsi="Tahoma" w:cs="Tahoma"/>
          <w:color w:val="4F81BD" w:themeColor="accent1"/>
        </w:rPr>
        <w:tab/>
      </w:r>
      <w:r w:rsidRPr="006B352A">
        <w:rPr>
          <w:rFonts w:ascii="Tahoma" w:eastAsia="Times New Roman" w:hAnsi="Tahoma" w:cs="Tahoma"/>
          <w:color w:val="4F81BD" w:themeColor="accent1"/>
        </w:rPr>
        <w:tab/>
      </w:r>
      <w:r w:rsidRPr="006B352A">
        <w:rPr>
          <w:rFonts w:ascii="Tahoma" w:eastAsia="Times New Roman" w:hAnsi="Tahoma" w:cs="Tahoma"/>
          <w:color w:val="4F81BD" w:themeColor="accent1"/>
          <w:sz w:val="16"/>
          <w:szCs w:val="16"/>
        </w:rPr>
        <w:t xml:space="preserve"> </w:t>
      </w: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16"/>
          <w:szCs w:val="16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16"/>
          <w:szCs w:val="16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16"/>
          <w:szCs w:val="16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16"/>
          <w:szCs w:val="16"/>
        </w:rPr>
      </w:pPr>
    </w:p>
    <w:p w:rsidR="00E11F54" w:rsidRPr="006C6A8C" w:rsidRDefault="00E11F54" w:rsidP="00E11F54">
      <w:pPr>
        <w:spacing w:after="0" w:line="240" w:lineRule="auto"/>
        <w:rPr>
          <w:rFonts w:ascii="Tahoma" w:eastAsia="Times New Roman" w:hAnsi="Tahoma" w:cs="Tahoma"/>
          <w:b/>
          <w:i/>
          <w:color w:val="4F81BD" w:themeColor="accent1"/>
          <w:sz w:val="24"/>
          <w:szCs w:val="24"/>
        </w:rPr>
      </w:pPr>
      <w:r w:rsidRPr="006C6A8C">
        <w:rPr>
          <w:rFonts w:ascii="Tahoma" w:eastAsia="Times New Roman" w:hAnsi="Tahoma" w:cs="Tahoma"/>
          <w:b/>
          <w:i/>
          <w:color w:val="4F81BD" w:themeColor="accent1"/>
          <w:sz w:val="24"/>
          <w:szCs w:val="24"/>
        </w:rPr>
        <w:t>Below completed by ACRC</w:t>
      </w:r>
    </w:p>
    <w:p w:rsidR="00E11F54" w:rsidRPr="003B68D6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4"/>
          <w:szCs w:val="24"/>
        </w:rPr>
      </w:pPr>
      <w:r>
        <w:rPr>
          <w:rFonts w:ascii="Tahoma" w:eastAsia="Times New Roman" w:hAnsi="Tahoma" w:cs="Tahoma"/>
          <w:color w:val="4F81BD" w:themeColor="accent1"/>
          <w:sz w:val="24"/>
          <w:szCs w:val="24"/>
        </w:rPr>
        <w:t>==========================================================</w:t>
      </w: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00B050"/>
          <w:sz w:val="16"/>
          <w:szCs w:val="16"/>
        </w:rPr>
      </w:pPr>
    </w:p>
    <w:p w:rsidR="00E11F54" w:rsidRPr="0091013C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4"/>
          <w:szCs w:val="24"/>
        </w:rPr>
      </w:pPr>
      <w:r w:rsidRPr="0091013C">
        <w:rPr>
          <w:rFonts w:ascii="Tahoma" w:eastAsia="Times New Roman" w:hAnsi="Tahoma" w:cs="Tahoma"/>
          <w:color w:val="4F81BD" w:themeColor="accent1"/>
          <w:sz w:val="24"/>
          <w:szCs w:val="24"/>
        </w:rPr>
        <w:t>Approved</w:t>
      </w: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  <w:r w:rsidRPr="0091013C">
        <w:rPr>
          <w:rFonts w:ascii="Tahoma" w:eastAsia="Times New Roman" w:hAnsi="Tahoma" w:cs="Tahoma"/>
          <w:color w:val="4F81BD" w:themeColor="accent1"/>
          <w:sz w:val="20"/>
          <w:szCs w:val="20"/>
        </w:rPr>
        <w:object w:dxaOrig="225" w:dyaOrig="225">
          <v:shape id="_x0000_i1063" type="#_x0000_t75" style="width:20.25pt;height:18pt" o:ole="">
            <v:imagedata r:id="rId11" o:title=""/>
          </v:shape>
          <w:control r:id="rId16" w:name="HTMLCheckbox411" w:shapeid="_x0000_i1063"/>
        </w:object>
      </w:r>
      <w:r w:rsidRPr="0091013C">
        <w:rPr>
          <w:rFonts w:ascii="Tahoma" w:eastAsia="Times New Roman" w:hAnsi="Tahoma" w:cs="Tahoma"/>
          <w:color w:val="4F81BD" w:themeColor="accent1"/>
          <w:sz w:val="20"/>
          <w:szCs w:val="20"/>
        </w:rPr>
        <w:t xml:space="preserve">Yes   </w:t>
      </w:r>
      <w:r w:rsidRPr="0091013C">
        <w:rPr>
          <w:rFonts w:ascii="Tahoma" w:eastAsia="Times New Roman" w:hAnsi="Tahoma" w:cs="Tahoma"/>
          <w:color w:val="4F81BD" w:themeColor="accent1"/>
          <w:sz w:val="20"/>
          <w:szCs w:val="20"/>
        </w:rPr>
        <w:object w:dxaOrig="225" w:dyaOrig="225">
          <v:shape id="_x0000_i1062" type="#_x0000_t75" style="width:20.25pt;height:18pt" o:ole="">
            <v:imagedata r:id="rId11" o:title=""/>
          </v:shape>
          <w:control r:id="rId17" w:name="HTMLCheckbox311" w:shapeid="_x0000_i1062"/>
        </w:object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 xml:space="preserve">No </w:t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ab/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ab/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ab/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ab/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ab/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ab/>
      </w: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</w:p>
    <w:p w:rsidR="00E11F54" w:rsidRPr="0091013C" w:rsidRDefault="00E11F54" w:rsidP="00E11F54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91013C">
        <w:rPr>
          <w:rFonts w:ascii="Tahoma" w:eastAsia="Times New Roman" w:hAnsi="Tahoma" w:cs="Tahoma"/>
          <w:color w:val="4F81BD" w:themeColor="accent1"/>
          <w:sz w:val="20"/>
          <w:szCs w:val="20"/>
        </w:rPr>
        <w:t>___________________________________</w:t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>____________________________________________________________</w:t>
      </w:r>
      <w:r w:rsidRPr="0091013C">
        <w:rPr>
          <w:rFonts w:ascii="Tahoma" w:eastAsia="Times New Roman" w:hAnsi="Tahoma" w:cs="Tahoma"/>
          <w:color w:val="4F81BD" w:themeColor="accent1"/>
          <w:sz w:val="20"/>
          <w:szCs w:val="20"/>
        </w:rPr>
        <w:t xml:space="preserve">   </w:t>
      </w: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  <w:r w:rsidRPr="006B352A">
        <w:rPr>
          <w:rFonts w:ascii="Tahoma" w:eastAsia="Times New Roman" w:hAnsi="Tahoma" w:cs="Tahoma"/>
          <w:b/>
          <w:color w:val="4F81BD" w:themeColor="accent1"/>
        </w:rPr>
        <w:t>Acute Care Research Council</w:t>
      </w:r>
      <w:r>
        <w:rPr>
          <w:rFonts w:ascii="Tahoma" w:eastAsia="Times New Roman" w:hAnsi="Tahoma" w:cs="Tahoma"/>
          <w:color w:val="4F81BD" w:themeColor="accent1"/>
        </w:rPr>
        <w:t xml:space="preserve"> authorized name/signature</w:t>
      </w:r>
      <w:r>
        <w:rPr>
          <w:rFonts w:ascii="Tahoma" w:eastAsia="Times New Roman" w:hAnsi="Tahoma" w:cs="Tahoma"/>
          <w:color w:val="4F81BD" w:themeColor="accent1"/>
        </w:rPr>
        <w:tab/>
      </w:r>
      <w:r>
        <w:rPr>
          <w:rFonts w:ascii="Tahoma" w:eastAsia="Times New Roman" w:hAnsi="Tahoma" w:cs="Tahoma"/>
          <w:color w:val="4F81BD" w:themeColor="accent1"/>
        </w:rPr>
        <w:tab/>
      </w:r>
      <w:r>
        <w:rPr>
          <w:rFonts w:ascii="Tahoma" w:eastAsia="Times New Roman" w:hAnsi="Tahoma" w:cs="Tahoma"/>
          <w:color w:val="4F81BD" w:themeColor="accent1"/>
        </w:rPr>
        <w:tab/>
      </w:r>
      <w:r>
        <w:rPr>
          <w:rFonts w:ascii="Tahoma" w:eastAsia="Times New Roman" w:hAnsi="Tahoma" w:cs="Tahoma"/>
          <w:color w:val="4F81BD" w:themeColor="accent1"/>
        </w:rPr>
        <w:tab/>
        <w:t>D</w:t>
      </w:r>
      <w:r w:rsidRPr="006B352A">
        <w:rPr>
          <w:rFonts w:ascii="Tahoma" w:eastAsia="Times New Roman" w:hAnsi="Tahoma" w:cs="Tahoma"/>
          <w:color w:val="4F81BD" w:themeColor="accent1"/>
        </w:rPr>
        <w:t>ate</w:t>
      </w:r>
      <w:r w:rsidRPr="0091013C">
        <w:rPr>
          <w:rFonts w:ascii="Tahoma" w:eastAsia="Times New Roman" w:hAnsi="Tahoma" w:cs="Tahoma"/>
          <w:color w:val="4F81BD" w:themeColor="accent1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4F81BD" w:themeColor="accent1"/>
          <w:sz w:val="20"/>
          <w:szCs w:val="20"/>
        </w:rPr>
        <w:t xml:space="preserve">   </w:t>
      </w: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</w:p>
    <w:p w:rsidR="00E11F54" w:rsidRDefault="00E11F54" w:rsidP="00E11F54">
      <w:pPr>
        <w:spacing w:after="0" w:line="240" w:lineRule="auto"/>
        <w:rPr>
          <w:rFonts w:ascii="Tahoma" w:eastAsia="Times New Roman" w:hAnsi="Tahoma" w:cs="Tahoma"/>
          <w:color w:val="4F81BD" w:themeColor="accent1"/>
          <w:sz w:val="20"/>
          <w:szCs w:val="20"/>
        </w:rPr>
      </w:pPr>
    </w:p>
    <w:p w:rsidR="00E11F54" w:rsidRPr="006B352A" w:rsidRDefault="00E11F54" w:rsidP="00E11F54">
      <w:pPr>
        <w:spacing w:after="0" w:line="240" w:lineRule="auto"/>
        <w:jc w:val="right"/>
        <w:rPr>
          <w:rFonts w:ascii="Tahoma" w:eastAsia="Times New Roman" w:hAnsi="Tahoma" w:cs="Tahoma"/>
          <w:i/>
          <w:color w:val="00B050"/>
          <w:sz w:val="16"/>
          <w:szCs w:val="16"/>
        </w:rPr>
      </w:pPr>
      <w:r>
        <w:rPr>
          <w:rFonts w:ascii="Tahoma" w:eastAsia="Times New Roman" w:hAnsi="Tahoma" w:cs="Tahoma"/>
          <w:i/>
          <w:color w:val="4F81BD" w:themeColor="accent1"/>
          <w:sz w:val="16"/>
          <w:szCs w:val="16"/>
        </w:rPr>
        <w:t>SOP#ACRC-1.la</w:t>
      </w:r>
      <w:r w:rsidRPr="006B352A">
        <w:rPr>
          <w:rFonts w:ascii="Tahoma" w:eastAsia="Times New Roman" w:hAnsi="Tahoma" w:cs="Tahoma"/>
          <w:i/>
          <w:color w:val="4F81BD" w:themeColor="accent1"/>
          <w:sz w:val="16"/>
          <w:szCs w:val="16"/>
        </w:rPr>
        <w:t>st updated 11/27/17</w:t>
      </w:r>
    </w:p>
    <w:sectPr w:rsidR="00E11F54" w:rsidRPr="006B352A" w:rsidSect="006C6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2A" w:rsidRDefault="006B352A" w:rsidP="00DC2A93">
      <w:pPr>
        <w:spacing w:after="0" w:line="240" w:lineRule="auto"/>
      </w:pPr>
      <w:r>
        <w:separator/>
      </w:r>
    </w:p>
  </w:endnote>
  <w:endnote w:type="continuationSeparator" w:id="0">
    <w:p w:rsidR="006B352A" w:rsidRDefault="006B352A" w:rsidP="00DC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2A" w:rsidRDefault="006B352A" w:rsidP="00DC2A93">
      <w:pPr>
        <w:spacing w:after="0" w:line="240" w:lineRule="auto"/>
      </w:pPr>
      <w:r>
        <w:separator/>
      </w:r>
    </w:p>
  </w:footnote>
  <w:footnote w:type="continuationSeparator" w:id="0">
    <w:p w:rsidR="006B352A" w:rsidRDefault="006B352A" w:rsidP="00DC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E1E"/>
    <w:multiLevelType w:val="hybridMultilevel"/>
    <w:tmpl w:val="DECC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56AF"/>
    <w:multiLevelType w:val="multilevel"/>
    <w:tmpl w:val="E1B80490"/>
    <w:lvl w:ilvl="0">
      <w:start w:val="1"/>
      <w:numFmt w:val="decimal"/>
      <w:lvlText w:val="%1.0"/>
      <w:lvlJc w:val="left"/>
      <w:pPr>
        <w:ind w:left="67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78313BB"/>
    <w:multiLevelType w:val="hybridMultilevel"/>
    <w:tmpl w:val="2C00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4CFE"/>
    <w:multiLevelType w:val="hybridMultilevel"/>
    <w:tmpl w:val="BE262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25FFF"/>
    <w:multiLevelType w:val="hybridMultilevel"/>
    <w:tmpl w:val="C36CC050"/>
    <w:lvl w:ilvl="0" w:tplc="A810E878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2977949"/>
    <w:multiLevelType w:val="hybridMultilevel"/>
    <w:tmpl w:val="566616A0"/>
    <w:lvl w:ilvl="0" w:tplc="37A40242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A90EF0"/>
    <w:multiLevelType w:val="hybridMultilevel"/>
    <w:tmpl w:val="395256C2"/>
    <w:lvl w:ilvl="0" w:tplc="10AE309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183C63"/>
    <w:multiLevelType w:val="hybridMultilevel"/>
    <w:tmpl w:val="A63CD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797038"/>
    <w:multiLevelType w:val="multilevel"/>
    <w:tmpl w:val="E1B80490"/>
    <w:lvl w:ilvl="0">
      <w:start w:val="1"/>
      <w:numFmt w:val="decimal"/>
      <w:lvlText w:val="%1.0"/>
      <w:lvlJc w:val="left"/>
      <w:pPr>
        <w:ind w:left="67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6171E7E"/>
    <w:multiLevelType w:val="hybridMultilevel"/>
    <w:tmpl w:val="6DD4C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60051"/>
    <w:multiLevelType w:val="hybridMultilevel"/>
    <w:tmpl w:val="8ACAF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0509CA"/>
    <w:multiLevelType w:val="hybridMultilevel"/>
    <w:tmpl w:val="9A8427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E10752"/>
    <w:multiLevelType w:val="hybridMultilevel"/>
    <w:tmpl w:val="0632F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42455"/>
    <w:multiLevelType w:val="hybridMultilevel"/>
    <w:tmpl w:val="1F42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35BA7"/>
    <w:multiLevelType w:val="hybridMultilevel"/>
    <w:tmpl w:val="AC7A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84E6F"/>
    <w:multiLevelType w:val="hybridMultilevel"/>
    <w:tmpl w:val="3F76F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2312F"/>
    <w:multiLevelType w:val="hybridMultilevel"/>
    <w:tmpl w:val="D41E1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B15118"/>
    <w:multiLevelType w:val="hybridMultilevel"/>
    <w:tmpl w:val="E35E1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15"/>
  </w:num>
  <w:num w:numId="12">
    <w:abstractNumId w:val="6"/>
  </w:num>
  <w:num w:numId="13">
    <w:abstractNumId w:val="10"/>
  </w:num>
  <w:num w:numId="14">
    <w:abstractNumId w:val="8"/>
  </w:num>
  <w:num w:numId="15">
    <w:abstractNumId w:val="1"/>
  </w:num>
  <w:num w:numId="16">
    <w:abstractNumId w:val="16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C9"/>
    <w:rsid w:val="00004956"/>
    <w:rsid w:val="00011B00"/>
    <w:rsid w:val="000174FF"/>
    <w:rsid w:val="00031937"/>
    <w:rsid w:val="0005036C"/>
    <w:rsid w:val="0006179B"/>
    <w:rsid w:val="00067A82"/>
    <w:rsid w:val="000A1C1A"/>
    <w:rsid w:val="000A56C0"/>
    <w:rsid w:val="000A5C02"/>
    <w:rsid w:val="000B0461"/>
    <w:rsid w:val="000C7CF8"/>
    <w:rsid w:val="000F33F4"/>
    <w:rsid w:val="00106DB3"/>
    <w:rsid w:val="00117331"/>
    <w:rsid w:val="00131228"/>
    <w:rsid w:val="00167D33"/>
    <w:rsid w:val="0017708C"/>
    <w:rsid w:val="00190CC2"/>
    <w:rsid w:val="00192999"/>
    <w:rsid w:val="001A30AF"/>
    <w:rsid w:val="001B0520"/>
    <w:rsid w:val="001D52D2"/>
    <w:rsid w:val="001E57BE"/>
    <w:rsid w:val="0021693A"/>
    <w:rsid w:val="00231DD8"/>
    <w:rsid w:val="002321D1"/>
    <w:rsid w:val="002612A7"/>
    <w:rsid w:val="00277442"/>
    <w:rsid w:val="002854AE"/>
    <w:rsid w:val="0029018D"/>
    <w:rsid w:val="00291743"/>
    <w:rsid w:val="00296E9B"/>
    <w:rsid w:val="002A271A"/>
    <w:rsid w:val="002F1639"/>
    <w:rsid w:val="002F184F"/>
    <w:rsid w:val="00301EE6"/>
    <w:rsid w:val="003033B1"/>
    <w:rsid w:val="00320D6B"/>
    <w:rsid w:val="00323FBF"/>
    <w:rsid w:val="00356FC9"/>
    <w:rsid w:val="00391D4F"/>
    <w:rsid w:val="00393000"/>
    <w:rsid w:val="003967DC"/>
    <w:rsid w:val="003A79BC"/>
    <w:rsid w:val="003B68D6"/>
    <w:rsid w:val="003B6B2C"/>
    <w:rsid w:val="003D2A93"/>
    <w:rsid w:val="003D4DFB"/>
    <w:rsid w:val="003E1C04"/>
    <w:rsid w:val="003F3BBF"/>
    <w:rsid w:val="004007CB"/>
    <w:rsid w:val="00402F05"/>
    <w:rsid w:val="004176CA"/>
    <w:rsid w:val="0043747E"/>
    <w:rsid w:val="0044060A"/>
    <w:rsid w:val="004461E2"/>
    <w:rsid w:val="00451806"/>
    <w:rsid w:val="00461C2C"/>
    <w:rsid w:val="00465203"/>
    <w:rsid w:val="00475A54"/>
    <w:rsid w:val="00477424"/>
    <w:rsid w:val="0048114A"/>
    <w:rsid w:val="00483357"/>
    <w:rsid w:val="004A128C"/>
    <w:rsid w:val="004A3BDC"/>
    <w:rsid w:val="004B5F4E"/>
    <w:rsid w:val="004E0B33"/>
    <w:rsid w:val="005546B5"/>
    <w:rsid w:val="00565771"/>
    <w:rsid w:val="00596881"/>
    <w:rsid w:val="005A51CB"/>
    <w:rsid w:val="005A7DC7"/>
    <w:rsid w:val="005B331A"/>
    <w:rsid w:val="005D0F7B"/>
    <w:rsid w:val="005D1E50"/>
    <w:rsid w:val="005F6720"/>
    <w:rsid w:val="00604252"/>
    <w:rsid w:val="00622B29"/>
    <w:rsid w:val="006312EB"/>
    <w:rsid w:val="006437FA"/>
    <w:rsid w:val="00653065"/>
    <w:rsid w:val="00653782"/>
    <w:rsid w:val="00676F1B"/>
    <w:rsid w:val="00683B37"/>
    <w:rsid w:val="006B22B6"/>
    <w:rsid w:val="006B352A"/>
    <w:rsid w:val="006C2818"/>
    <w:rsid w:val="006C6A8C"/>
    <w:rsid w:val="00703C5C"/>
    <w:rsid w:val="00706880"/>
    <w:rsid w:val="007142F4"/>
    <w:rsid w:val="007309B7"/>
    <w:rsid w:val="00743B9D"/>
    <w:rsid w:val="00755FC0"/>
    <w:rsid w:val="00770E53"/>
    <w:rsid w:val="00785733"/>
    <w:rsid w:val="00785E6B"/>
    <w:rsid w:val="007A2E8A"/>
    <w:rsid w:val="007C7690"/>
    <w:rsid w:val="007E2CBC"/>
    <w:rsid w:val="007E59F9"/>
    <w:rsid w:val="007E6A36"/>
    <w:rsid w:val="00823418"/>
    <w:rsid w:val="0083470B"/>
    <w:rsid w:val="008364AC"/>
    <w:rsid w:val="008601FF"/>
    <w:rsid w:val="00876057"/>
    <w:rsid w:val="00891EFB"/>
    <w:rsid w:val="008A7349"/>
    <w:rsid w:val="008B27F4"/>
    <w:rsid w:val="008C6AA1"/>
    <w:rsid w:val="008E59A7"/>
    <w:rsid w:val="008F1814"/>
    <w:rsid w:val="008F62FA"/>
    <w:rsid w:val="0091013C"/>
    <w:rsid w:val="00910423"/>
    <w:rsid w:val="00920D80"/>
    <w:rsid w:val="00942398"/>
    <w:rsid w:val="00973935"/>
    <w:rsid w:val="009820C8"/>
    <w:rsid w:val="00984CEE"/>
    <w:rsid w:val="009C0275"/>
    <w:rsid w:val="009E6C09"/>
    <w:rsid w:val="009F21AA"/>
    <w:rsid w:val="00A06651"/>
    <w:rsid w:val="00A07B22"/>
    <w:rsid w:val="00A32EB7"/>
    <w:rsid w:val="00A356A3"/>
    <w:rsid w:val="00A43FB9"/>
    <w:rsid w:val="00A5718C"/>
    <w:rsid w:val="00A60E26"/>
    <w:rsid w:val="00A61587"/>
    <w:rsid w:val="00A63036"/>
    <w:rsid w:val="00A6315C"/>
    <w:rsid w:val="00A701D8"/>
    <w:rsid w:val="00A80761"/>
    <w:rsid w:val="00A87524"/>
    <w:rsid w:val="00A9014A"/>
    <w:rsid w:val="00AA4042"/>
    <w:rsid w:val="00AB1D08"/>
    <w:rsid w:val="00AB2D7D"/>
    <w:rsid w:val="00AB603A"/>
    <w:rsid w:val="00B178EE"/>
    <w:rsid w:val="00B2704E"/>
    <w:rsid w:val="00B47409"/>
    <w:rsid w:val="00B55DC9"/>
    <w:rsid w:val="00B57C5F"/>
    <w:rsid w:val="00B63A35"/>
    <w:rsid w:val="00B641A4"/>
    <w:rsid w:val="00B815F2"/>
    <w:rsid w:val="00B96ECC"/>
    <w:rsid w:val="00BA39CC"/>
    <w:rsid w:val="00BA79C0"/>
    <w:rsid w:val="00BC0212"/>
    <w:rsid w:val="00BC1011"/>
    <w:rsid w:val="00BC297F"/>
    <w:rsid w:val="00BC4AEA"/>
    <w:rsid w:val="00BD07FA"/>
    <w:rsid w:val="00BD50CB"/>
    <w:rsid w:val="00BE55C7"/>
    <w:rsid w:val="00C1083A"/>
    <w:rsid w:val="00C3289E"/>
    <w:rsid w:val="00C5001E"/>
    <w:rsid w:val="00C54703"/>
    <w:rsid w:val="00C60E4B"/>
    <w:rsid w:val="00C65822"/>
    <w:rsid w:val="00C84033"/>
    <w:rsid w:val="00CA3606"/>
    <w:rsid w:val="00CD031F"/>
    <w:rsid w:val="00D03A05"/>
    <w:rsid w:val="00D3695F"/>
    <w:rsid w:val="00DC2A93"/>
    <w:rsid w:val="00DE4366"/>
    <w:rsid w:val="00DF6B30"/>
    <w:rsid w:val="00E052A9"/>
    <w:rsid w:val="00E11F54"/>
    <w:rsid w:val="00E208BD"/>
    <w:rsid w:val="00E52897"/>
    <w:rsid w:val="00E5310E"/>
    <w:rsid w:val="00E56569"/>
    <w:rsid w:val="00E640B5"/>
    <w:rsid w:val="00E91636"/>
    <w:rsid w:val="00EA67E9"/>
    <w:rsid w:val="00EB4E96"/>
    <w:rsid w:val="00F32F62"/>
    <w:rsid w:val="00F443FE"/>
    <w:rsid w:val="00F64EB3"/>
    <w:rsid w:val="00F829E2"/>
    <w:rsid w:val="00FB08BA"/>
    <w:rsid w:val="00FB1970"/>
    <w:rsid w:val="00FB2CC6"/>
    <w:rsid w:val="00FE2D85"/>
    <w:rsid w:val="00FE7D8C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8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4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93"/>
  </w:style>
  <w:style w:type="paragraph" w:styleId="Footer">
    <w:name w:val="footer"/>
    <w:basedOn w:val="Normal"/>
    <w:link w:val="FooterChar"/>
    <w:uiPriority w:val="99"/>
    <w:unhideWhenUsed/>
    <w:rsid w:val="00DC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93"/>
  </w:style>
  <w:style w:type="paragraph" w:styleId="BalloonText">
    <w:name w:val="Balloon Text"/>
    <w:basedOn w:val="Normal"/>
    <w:link w:val="BalloonTextChar"/>
    <w:uiPriority w:val="99"/>
    <w:semiHidden/>
    <w:unhideWhenUsed/>
    <w:rsid w:val="003D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B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8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4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93"/>
  </w:style>
  <w:style w:type="paragraph" w:styleId="Footer">
    <w:name w:val="footer"/>
    <w:basedOn w:val="Normal"/>
    <w:link w:val="FooterChar"/>
    <w:uiPriority w:val="99"/>
    <w:unhideWhenUsed/>
    <w:rsid w:val="00DC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93"/>
  </w:style>
  <w:style w:type="paragraph" w:styleId="BalloonText">
    <w:name w:val="Balloon Text"/>
    <w:basedOn w:val="Normal"/>
    <w:link w:val="BalloonTextChar"/>
    <w:uiPriority w:val="99"/>
    <w:semiHidden/>
    <w:unhideWhenUsed/>
    <w:rsid w:val="003D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B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hyperlink" Target="mailto:Amy.Ewing@uc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3BF2-B552-464A-B2C0-B129EEB1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Ewing, Amy</dc:creator>
  <cp:lastModifiedBy>Amy Ewing</cp:lastModifiedBy>
  <cp:revision>9</cp:revision>
  <cp:lastPrinted>2017-11-27T18:08:00Z</cp:lastPrinted>
  <dcterms:created xsi:type="dcterms:W3CDTF">2017-11-27T17:26:00Z</dcterms:created>
  <dcterms:modified xsi:type="dcterms:W3CDTF">2017-11-27T19:04:00Z</dcterms:modified>
</cp:coreProperties>
</file>